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b/>
          <w:color w:val="auto"/>
          <w:sz w:val="32"/>
          <w:szCs w:val="36"/>
          <w:lang w:eastAsia="zh-CN"/>
        </w:rPr>
      </w:pPr>
      <w:r>
        <w:rPr>
          <w:rFonts w:hint="eastAsia" w:ascii="宋体" w:hAnsi="宋体"/>
          <w:b/>
          <w:color w:val="auto"/>
          <w:sz w:val="32"/>
          <w:szCs w:val="36"/>
        </w:rPr>
        <w:t>附件</w:t>
      </w:r>
      <w:r>
        <w:rPr>
          <w:rFonts w:hint="eastAsia" w:ascii="宋体" w:hAnsi="宋体"/>
          <w:b/>
          <w:color w:val="auto"/>
          <w:sz w:val="32"/>
          <w:szCs w:val="36"/>
          <w:lang w:val="en-US" w:eastAsia="zh-CN"/>
        </w:rPr>
        <w:t>1</w:t>
      </w:r>
    </w:p>
    <w:p>
      <w:pPr>
        <w:rPr>
          <w:rFonts w:ascii="宋体" w:hAnsi="宋体"/>
          <w:color w:val="auto"/>
          <w:sz w:val="36"/>
          <w:szCs w:val="36"/>
        </w:rPr>
      </w:pPr>
    </w:p>
    <w:p>
      <w:pPr>
        <w:widowControl/>
        <w:spacing w:line="580" w:lineRule="exact"/>
        <w:jc w:val="center"/>
        <w:rPr>
          <w:rFonts w:ascii="宋体" w:hAnsi="宋体" w:cs="华文中宋"/>
          <w:b/>
          <w:bCs/>
          <w:color w:val="auto"/>
          <w:kern w:val="0"/>
          <w:sz w:val="44"/>
          <w:szCs w:val="44"/>
        </w:rPr>
      </w:pPr>
      <w:r>
        <w:rPr>
          <w:rFonts w:hint="eastAsia" w:ascii="宋体" w:hAnsi="宋体" w:cs="华文中宋"/>
          <w:b/>
          <w:bCs/>
          <w:color w:val="auto"/>
          <w:kern w:val="0"/>
          <w:sz w:val="44"/>
          <w:szCs w:val="44"/>
        </w:rPr>
        <w:t>个人承诺书</w:t>
      </w:r>
    </w:p>
    <w:p>
      <w:pPr>
        <w:widowControl/>
        <w:spacing w:line="580" w:lineRule="exact"/>
        <w:jc w:val="left"/>
        <w:rPr>
          <w:rFonts w:ascii="仿宋_GB2312" w:hAnsi="仿宋_GB2312" w:eastAsia="仿宋_GB2312" w:cs="仿宋_GB2312"/>
          <w:color w:val="auto"/>
          <w:kern w:val="0"/>
          <w:sz w:val="32"/>
          <w:szCs w:val="32"/>
        </w:rPr>
      </w:pPr>
    </w:p>
    <w:p>
      <w:pPr>
        <w:spacing w:line="640" w:lineRule="exact"/>
        <w:ind w:firstLine="640" w:firstLineChars="200"/>
        <w:rPr>
          <w:rFonts w:ascii="方正小标宋简体" w:hAnsi="宋体" w:eastAsia="方正小标宋简体" w:cs="方正小标宋简体"/>
          <w:bCs/>
          <w:color w:val="auto"/>
          <w:sz w:val="44"/>
          <w:szCs w:val="44"/>
        </w:rPr>
      </w:pPr>
      <w:r>
        <w:rPr>
          <w:rFonts w:ascii="仿宋_GB2312" w:hAnsi="仿宋_GB2312" w:eastAsia="仿宋_GB2312" w:cs="仿宋_GB2312"/>
          <w:color w:val="auto"/>
          <w:kern w:val="0"/>
          <w:sz w:val="32"/>
          <w:szCs w:val="32"/>
        </w:rPr>
        <w:t>本人已仔细阅读《</w:t>
      </w:r>
      <w:r>
        <w:rPr>
          <w:rFonts w:hint="eastAsia" w:ascii="仿宋_GB2312" w:hAnsi="仿宋_GB2312" w:eastAsia="仿宋_GB2312" w:cs="仿宋_GB2312"/>
          <w:color w:val="auto"/>
          <w:kern w:val="0"/>
          <w:sz w:val="32"/>
          <w:szCs w:val="32"/>
        </w:rPr>
        <w:t>四川省投资集团有限责任公司关于所属川投信息产业集团有限公司市场化选聘一名副总经理的公告</w:t>
      </w:r>
      <w:r>
        <w:rPr>
          <w:rFonts w:ascii="仿宋_GB2312" w:hAnsi="仿宋_GB2312" w:eastAsia="仿宋_GB2312" w:cs="仿宋_GB2312"/>
          <w:color w:val="auto"/>
          <w:kern w:val="0"/>
          <w:sz w:val="32"/>
          <w:szCs w:val="32"/>
        </w:rPr>
        <w:t>》及相关材料，清楚并理解其内容。</w:t>
      </w:r>
    </w:p>
    <w:p>
      <w:pPr>
        <w:widowControl/>
        <w:spacing w:line="640" w:lineRule="exact"/>
        <w:ind w:firstLine="640" w:firstLineChars="200"/>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在此我郑重承诺：</w:t>
      </w:r>
    </w:p>
    <w:p>
      <w:pPr>
        <w:widowControl/>
        <w:spacing w:line="640" w:lineRule="exact"/>
        <w:ind w:firstLine="640" w:firstLineChars="200"/>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11"/>
          <w:szCs w:val="32"/>
        </w:rPr>
        <w:t xml:space="preserve"> </w:t>
      </w:r>
      <w:r>
        <w:rPr>
          <w:rFonts w:ascii="仿宋_GB2312" w:hAnsi="仿宋_GB2312" w:eastAsia="仿宋_GB2312" w:cs="仿宋_GB2312"/>
          <w:color w:val="auto"/>
          <w:kern w:val="0"/>
          <w:sz w:val="32"/>
          <w:szCs w:val="32"/>
        </w:rPr>
        <w:t>本人提供的报名表、身份证以及其他相关证明材料、个人信息均真实准确完整</w:t>
      </w:r>
      <w:r>
        <w:rPr>
          <w:rFonts w:hint="eastAsia" w:ascii="仿宋_GB2312" w:hAnsi="仿宋_GB2312" w:eastAsia="仿宋_GB2312" w:cs="仿宋_GB2312"/>
          <w:color w:val="auto"/>
          <w:kern w:val="0"/>
          <w:sz w:val="32"/>
          <w:szCs w:val="32"/>
        </w:rPr>
        <w:t>。</w:t>
      </w:r>
    </w:p>
    <w:p>
      <w:pPr>
        <w:widowControl/>
        <w:spacing w:line="64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11"/>
          <w:szCs w:val="32"/>
        </w:rPr>
        <w:t xml:space="preserve"> </w:t>
      </w:r>
      <w:r>
        <w:rPr>
          <w:rFonts w:ascii="仿宋_GB2312" w:hAnsi="仿宋_GB2312" w:eastAsia="仿宋_GB2312" w:cs="仿宋_GB2312"/>
          <w:color w:val="auto"/>
          <w:kern w:val="0"/>
          <w:sz w:val="32"/>
          <w:szCs w:val="32"/>
        </w:rPr>
        <w:t>本人若被确定为考察对象</w:t>
      </w:r>
      <w:r>
        <w:rPr>
          <w:rFonts w:hint="eastAsia" w:ascii="仿宋_GB2312" w:hAnsi="仿宋_GB2312" w:eastAsia="仿宋_GB2312" w:cs="仿宋_GB2312"/>
          <w:color w:val="auto"/>
          <w:kern w:val="0"/>
          <w:sz w:val="32"/>
          <w:szCs w:val="32"/>
        </w:rPr>
        <w:t>初步人选</w:t>
      </w:r>
      <w:r>
        <w:rPr>
          <w:rFonts w:ascii="仿宋_GB2312" w:hAnsi="仿宋_GB2312" w:eastAsia="仿宋_GB2312" w:cs="仿宋_GB2312"/>
          <w:color w:val="auto"/>
          <w:kern w:val="0"/>
          <w:sz w:val="32"/>
          <w:szCs w:val="32"/>
        </w:rPr>
        <w:t>，自愿接受</w:t>
      </w:r>
      <w:r>
        <w:rPr>
          <w:rFonts w:hint="eastAsia" w:ascii="仿宋_GB2312" w:hAnsi="仿宋_GB2312" w:eastAsia="仿宋_GB2312" w:cs="仿宋_GB2312"/>
          <w:color w:val="auto"/>
          <w:kern w:val="0"/>
          <w:sz w:val="32"/>
          <w:szCs w:val="32"/>
        </w:rPr>
        <w:t>公司</w:t>
      </w:r>
      <w:r>
        <w:rPr>
          <w:rFonts w:ascii="仿宋_GB2312" w:hAnsi="仿宋_GB2312" w:eastAsia="仿宋_GB2312" w:cs="仿宋_GB2312"/>
          <w:color w:val="auto"/>
          <w:kern w:val="0"/>
          <w:sz w:val="32"/>
          <w:szCs w:val="32"/>
        </w:rPr>
        <w:t>统一组织的体检，知悉体检标准参照《公务员录用体检通用标准（试行）》</w:t>
      </w:r>
      <w:r>
        <w:rPr>
          <w:rFonts w:hint="eastAsia" w:ascii="仿宋_GB2312" w:hAnsi="仿宋_GB2312" w:eastAsia="仿宋_GB2312" w:cs="仿宋_GB2312"/>
          <w:color w:val="auto"/>
          <w:kern w:val="0"/>
          <w:sz w:val="32"/>
          <w:szCs w:val="32"/>
        </w:rPr>
        <w:t>。</w:t>
      </w:r>
    </w:p>
    <w:p>
      <w:pPr>
        <w:widowControl/>
        <w:spacing w:line="64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w:t>
      </w:r>
      <w:r>
        <w:rPr>
          <w:rFonts w:ascii="仿宋_GB2312" w:hAnsi="仿宋_GB2312" w:eastAsia="仿宋_GB2312" w:cs="仿宋_GB2312"/>
          <w:color w:val="auto"/>
          <w:kern w:val="0"/>
          <w:sz w:val="32"/>
          <w:szCs w:val="32"/>
        </w:rPr>
        <w:t>、本人若被确定为</w:t>
      </w:r>
      <w:r>
        <w:rPr>
          <w:rFonts w:hint="eastAsia" w:ascii="仿宋_GB2312" w:hAnsi="仿宋_GB2312" w:eastAsia="仿宋_GB2312" w:cs="仿宋_GB2312"/>
          <w:color w:val="auto"/>
          <w:kern w:val="0"/>
          <w:sz w:val="32"/>
          <w:szCs w:val="32"/>
          <w:lang w:val="en-US" w:eastAsia="zh-CN"/>
        </w:rPr>
        <w:t>第三轮面试</w:t>
      </w:r>
      <w:r>
        <w:rPr>
          <w:rFonts w:hint="eastAsia" w:ascii="仿宋_GB2312" w:hAnsi="仿宋_GB2312" w:eastAsia="仿宋_GB2312" w:cs="仿宋_GB2312"/>
          <w:color w:val="auto"/>
          <w:kern w:val="0"/>
          <w:sz w:val="32"/>
          <w:szCs w:val="32"/>
        </w:rPr>
        <w:t>人选</w:t>
      </w:r>
      <w:r>
        <w:rPr>
          <w:rFonts w:ascii="仿宋_GB2312" w:hAnsi="仿宋_GB2312" w:eastAsia="仿宋_GB2312" w:cs="仿宋_GB2312"/>
          <w:color w:val="auto"/>
          <w:kern w:val="0"/>
          <w:sz w:val="32"/>
          <w:szCs w:val="32"/>
        </w:rPr>
        <w:t>，自愿接受考察、背景调查</w:t>
      </w:r>
      <w:r>
        <w:rPr>
          <w:rFonts w:hint="eastAsia" w:ascii="仿宋_GB2312" w:hAnsi="仿宋_GB2312" w:eastAsia="仿宋_GB2312" w:cs="仿宋_GB2312"/>
          <w:color w:val="auto"/>
          <w:kern w:val="0"/>
          <w:sz w:val="32"/>
          <w:szCs w:val="32"/>
        </w:rPr>
        <w:t>。</w:t>
      </w:r>
    </w:p>
    <w:p>
      <w:pPr>
        <w:widowControl/>
        <w:spacing w:line="64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w:t>
      </w:r>
      <w:r>
        <w:rPr>
          <w:rFonts w:ascii="仿宋_GB2312" w:hAnsi="仿宋_GB2312" w:eastAsia="仿宋_GB2312" w:cs="仿宋_GB2312"/>
          <w:color w:val="auto"/>
          <w:kern w:val="0"/>
          <w:sz w:val="32"/>
          <w:szCs w:val="32"/>
        </w:rPr>
        <w:t>、对违反以上承诺所造成的后果，本人自愿承担相应责任。</w:t>
      </w:r>
    </w:p>
    <w:p>
      <w:pPr>
        <w:widowControl/>
        <w:spacing w:line="360" w:lineRule="auto"/>
        <w:ind w:firstLine="640" w:firstLineChars="200"/>
        <w:jc w:val="left"/>
        <w:rPr>
          <w:rFonts w:ascii="仿宋_GB2312" w:hAnsi="仿宋_GB2312" w:eastAsia="仿宋_GB2312" w:cs="仿宋_GB2312"/>
          <w:color w:val="auto"/>
          <w:kern w:val="0"/>
          <w:sz w:val="32"/>
          <w:szCs w:val="32"/>
        </w:rPr>
      </w:pPr>
    </w:p>
    <w:p>
      <w:pPr>
        <w:widowControl/>
        <w:spacing w:line="360" w:lineRule="auto"/>
        <w:jc w:val="left"/>
        <w:rPr>
          <w:rFonts w:ascii="仿宋_GB2312" w:hAnsi="仿宋_GB2312" w:eastAsia="仿宋_GB2312" w:cs="仿宋_GB2312"/>
          <w:color w:val="auto"/>
          <w:kern w:val="0"/>
          <w:sz w:val="32"/>
          <w:szCs w:val="32"/>
        </w:rPr>
      </w:pPr>
    </w:p>
    <w:p>
      <w:pPr>
        <w:widowControl/>
        <w:spacing w:line="360" w:lineRule="auto"/>
        <w:jc w:val="left"/>
        <w:rPr>
          <w:rFonts w:ascii="仿宋_GB2312" w:hAnsi="仿宋_GB2312" w:eastAsia="仿宋_GB2312" w:cs="仿宋_GB2312"/>
          <w:color w:val="auto"/>
          <w:kern w:val="0"/>
          <w:sz w:val="32"/>
          <w:szCs w:val="32"/>
        </w:rPr>
      </w:pPr>
    </w:p>
    <w:p>
      <w:pPr>
        <w:widowControl/>
        <w:spacing w:line="360" w:lineRule="auto"/>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承诺人签字：   </w:t>
      </w:r>
    </w:p>
    <w:p>
      <w:pPr>
        <w:widowControl/>
        <w:spacing w:line="360" w:lineRule="auto"/>
        <w:jc w:val="left"/>
        <w:rPr>
          <w:rFonts w:hint="eastAsia" w:ascii="仿宋_GB2312" w:hAnsi="仿宋_GB2312" w:eastAsia="仿宋_GB2312" w:cs="仿宋_GB2312"/>
          <w:color w:val="auto"/>
          <w:kern w:val="0"/>
          <w:sz w:val="32"/>
          <w:szCs w:val="32"/>
        </w:rPr>
        <w:sectPr>
          <w:pgSz w:w="11906" w:h="16838"/>
          <w:pgMar w:top="1077" w:right="1440" w:bottom="1077" w:left="1440" w:header="851" w:footer="992" w:gutter="0"/>
          <w:pgNumType w:start="1"/>
          <w:cols w:space="720" w:num="1"/>
          <w:docGrid w:type="lines" w:linePitch="312" w:charSpace="0"/>
        </w:sectPr>
      </w:pPr>
      <w:r>
        <w:rPr>
          <w:rFonts w:hint="eastAsia" w:ascii="仿宋_GB2312" w:hAnsi="仿宋_GB2312" w:eastAsia="仿宋_GB2312" w:cs="仿宋_GB2312"/>
          <w:color w:val="auto"/>
          <w:kern w:val="0"/>
          <w:sz w:val="32"/>
          <w:szCs w:val="32"/>
        </w:rPr>
        <w:t xml:space="preserve">                                     年    月    日</w:t>
      </w:r>
    </w:p>
    <w:p>
      <w:pPr>
        <w:widowControl/>
        <w:jc w:val="left"/>
        <w:rPr>
          <w:rFonts w:hint="eastAsia" w:ascii="黑体" w:hAnsi="黑体" w:eastAsia="黑体" w:cs="方正小标宋简体"/>
          <w:b/>
          <w:color w:val="auto"/>
          <w:sz w:val="28"/>
          <w:szCs w:val="28"/>
        </w:rPr>
      </w:pPr>
      <w:r>
        <w:rPr>
          <w:rFonts w:hint="eastAsia" w:ascii="黑体" w:hAnsi="黑体" w:eastAsia="黑体" w:cs="方正小标宋简体"/>
          <w:b/>
          <w:color w:val="auto"/>
          <w:sz w:val="28"/>
          <w:szCs w:val="28"/>
        </w:rPr>
        <w:t>附件2：</w:t>
      </w:r>
    </w:p>
    <w:p>
      <w:pPr>
        <w:widowControl/>
        <w:jc w:val="center"/>
        <w:rPr>
          <w:rFonts w:hint="eastAsia" w:ascii="方正小标宋简体" w:hAnsi="方正小标宋简体" w:eastAsia="方正小标宋简体" w:cs="方正小标宋简体"/>
          <w:color w:val="auto"/>
          <w:sz w:val="84"/>
          <w:szCs w:val="84"/>
        </w:rPr>
      </w:pPr>
    </w:p>
    <w:p>
      <w:pPr>
        <w:widowControl/>
        <w:jc w:val="center"/>
        <w:rPr>
          <w:rFonts w:hint="eastAsia" w:ascii="方正小标宋简体" w:hAnsi="方正小标宋简体" w:eastAsia="方正小标宋简体" w:cs="方正小标宋简体"/>
          <w:color w:val="auto"/>
          <w:sz w:val="84"/>
          <w:szCs w:val="84"/>
        </w:rPr>
      </w:pPr>
      <w:r>
        <w:rPr>
          <w:rFonts w:hint="eastAsia" w:ascii="方正小标宋简体" w:hAnsi="方正小标宋简体" w:eastAsia="方正小标宋简体" w:cs="方正小标宋简体"/>
          <w:color w:val="auto"/>
          <w:sz w:val="84"/>
          <w:szCs w:val="84"/>
        </w:rPr>
        <w:t>报  名  表</w:t>
      </w:r>
    </w:p>
    <w:p>
      <w:pPr>
        <w:widowControl/>
        <w:spacing w:line="720" w:lineRule="auto"/>
        <w:ind w:firstLine="880" w:firstLineChars="200"/>
        <w:jc w:val="left"/>
        <w:rPr>
          <w:rFonts w:hint="eastAsia" w:ascii="宋体" w:hAnsi="宋体"/>
          <w:color w:val="auto"/>
          <w:sz w:val="44"/>
          <w:szCs w:val="44"/>
        </w:rPr>
      </w:pPr>
    </w:p>
    <w:p>
      <w:pPr>
        <w:widowControl/>
        <w:spacing w:line="720" w:lineRule="auto"/>
        <w:ind w:firstLine="880" w:firstLineChars="200"/>
        <w:jc w:val="left"/>
        <w:rPr>
          <w:rFonts w:hint="eastAsia" w:ascii="宋体" w:hAnsi="宋体"/>
          <w:color w:val="auto"/>
          <w:sz w:val="44"/>
          <w:szCs w:val="44"/>
        </w:rPr>
      </w:pPr>
    </w:p>
    <w:p>
      <w:pPr>
        <w:widowControl/>
        <w:spacing w:line="720" w:lineRule="auto"/>
        <w:ind w:firstLine="880" w:firstLineChars="200"/>
        <w:jc w:val="left"/>
        <w:rPr>
          <w:rFonts w:hint="eastAsia" w:ascii="宋体" w:hAnsi="宋体"/>
          <w:color w:val="auto"/>
          <w:sz w:val="44"/>
          <w:szCs w:val="44"/>
        </w:rPr>
      </w:pPr>
    </w:p>
    <w:p>
      <w:pPr>
        <w:widowControl/>
        <w:spacing w:line="1000" w:lineRule="exact"/>
        <w:ind w:firstLine="720" w:firstLineChars="200"/>
        <w:jc w:val="left"/>
        <w:rPr>
          <w:rFonts w:ascii="宋体" w:hAnsi="宋体"/>
          <w:color w:val="auto"/>
          <w:sz w:val="36"/>
          <w:szCs w:val="36"/>
          <w:u w:val="single"/>
        </w:rPr>
      </w:pPr>
      <w:r>
        <w:rPr>
          <w:rFonts w:hint="eastAsia" w:ascii="宋体" w:hAnsi="宋体"/>
          <w:color w:val="auto"/>
          <w:sz w:val="36"/>
          <w:szCs w:val="36"/>
        </w:rPr>
        <w:t xml:space="preserve">   姓    名：</w:t>
      </w:r>
      <w:r>
        <w:rPr>
          <w:rFonts w:hint="eastAsia" w:ascii="宋体" w:hAnsi="宋体"/>
          <w:color w:val="auto"/>
          <w:sz w:val="36"/>
          <w:szCs w:val="36"/>
          <w:u w:val="single"/>
        </w:rPr>
        <w:t xml:space="preserve">                         </w:t>
      </w:r>
    </w:p>
    <w:p>
      <w:pPr>
        <w:widowControl/>
        <w:spacing w:line="1000" w:lineRule="exact"/>
        <w:ind w:firstLine="720" w:firstLineChars="200"/>
        <w:jc w:val="left"/>
        <w:rPr>
          <w:rFonts w:hint="eastAsia" w:ascii="宋体" w:hAnsi="宋体"/>
          <w:color w:val="auto"/>
          <w:sz w:val="36"/>
          <w:szCs w:val="36"/>
        </w:rPr>
      </w:pPr>
      <w:r>
        <w:rPr>
          <w:rFonts w:hint="eastAsia" w:ascii="宋体" w:hAnsi="宋体"/>
          <w:color w:val="auto"/>
          <w:sz w:val="36"/>
          <w:szCs w:val="36"/>
        </w:rPr>
        <w:t xml:space="preserve">   单    位：</w:t>
      </w:r>
      <w:r>
        <w:rPr>
          <w:rFonts w:hint="eastAsia" w:ascii="宋体" w:hAnsi="宋体"/>
          <w:color w:val="auto"/>
          <w:sz w:val="36"/>
          <w:szCs w:val="36"/>
          <w:u w:val="single"/>
        </w:rPr>
        <w:t xml:space="preserve">                         </w:t>
      </w:r>
    </w:p>
    <w:p>
      <w:pPr>
        <w:widowControl/>
        <w:spacing w:line="1000" w:lineRule="exact"/>
        <w:ind w:firstLine="720" w:firstLineChars="200"/>
        <w:jc w:val="left"/>
        <w:rPr>
          <w:rFonts w:ascii="宋体" w:hAnsi="宋体"/>
          <w:color w:val="auto"/>
          <w:sz w:val="36"/>
          <w:szCs w:val="36"/>
          <w:u w:val="single"/>
        </w:rPr>
      </w:pPr>
      <w:r>
        <w:rPr>
          <w:rFonts w:hint="eastAsia" w:ascii="宋体" w:hAnsi="宋体"/>
          <w:color w:val="auto"/>
          <w:sz w:val="36"/>
          <w:szCs w:val="36"/>
        </w:rPr>
        <w:t xml:space="preserve">   职    务：</w:t>
      </w:r>
      <w:r>
        <w:rPr>
          <w:rFonts w:hint="eastAsia" w:ascii="宋体" w:hAnsi="宋体"/>
          <w:color w:val="auto"/>
          <w:sz w:val="36"/>
          <w:szCs w:val="36"/>
          <w:u w:val="single"/>
        </w:rPr>
        <w:t xml:space="preserve">                         </w:t>
      </w:r>
    </w:p>
    <w:p>
      <w:pPr>
        <w:widowControl/>
        <w:spacing w:line="1000" w:lineRule="exact"/>
        <w:jc w:val="left"/>
        <w:rPr>
          <w:rFonts w:ascii="方正小标宋简体" w:hAnsi="宋体" w:eastAsia="方正小标宋简体"/>
          <w:color w:val="auto"/>
          <w:sz w:val="44"/>
          <w:szCs w:val="44"/>
        </w:rPr>
      </w:pPr>
      <w:r>
        <w:rPr>
          <w:rFonts w:hint="eastAsia" w:ascii="方正小标宋简体" w:hAnsi="宋体" w:eastAsia="方正小标宋简体"/>
          <w:color w:val="auto"/>
          <w:sz w:val="36"/>
          <w:szCs w:val="36"/>
        </w:rPr>
        <w:t xml:space="preserve">      </w:t>
      </w:r>
      <w:r>
        <w:rPr>
          <w:rFonts w:hint="eastAsia" w:ascii="宋体" w:hAnsi="宋体"/>
          <w:color w:val="auto"/>
          <w:sz w:val="36"/>
          <w:szCs w:val="36"/>
        </w:rPr>
        <w:t xml:space="preserve"> 联系方式：</w:t>
      </w:r>
      <w:r>
        <w:rPr>
          <w:rFonts w:hint="eastAsia" w:ascii="方正小标宋简体" w:hAnsi="宋体" w:eastAsia="方正小标宋简体"/>
          <w:color w:val="auto"/>
          <w:sz w:val="36"/>
          <w:szCs w:val="36"/>
          <w:u w:val="single"/>
        </w:rPr>
        <w:t xml:space="preserve">                         </w:t>
      </w:r>
      <w:r>
        <w:rPr>
          <w:rFonts w:hint="eastAsia" w:ascii="方正小标宋简体" w:hAnsi="宋体" w:eastAsia="方正小标宋简体"/>
          <w:color w:val="auto"/>
          <w:sz w:val="36"/>
          <w:szCs w:val="36"/>
        </w:rPr>
        <w:t xml:space="preserve">   </w:t>
      </w:r>
      <w:r>
        <w:rPr>
          <w:rFonts w:hint="eastAsia" w:ascii="方正小标宋简体" w:hAnsi="宋体" w:eastAsia="方正小标宋简体"/>
          <w:color w:val="auto"/>
          <w:sz w:val="44"/>
          <w:szCs w:val="44"/>
        </w:rPr>
        <w:t xml:space="preserve">                            </w:t>
      </w:r>
    </w:p>
    <w:p>
      <w:pPr>
        <w:widowControl/>
        <w:ind w:firstLine="1320" w:firstLineChars="300"/>
        <w:jc w:val="left"/>
        <w:rPr>
          <w:rFonts w:hint="eastAsia" w:ascii="方正小标宋简体" w:hAnsi="宋体" w:eastAsia="方正小标宋简体"/>
          <w:color w:val="auto"/>
          <w:sz w:val="44"/>
          <w:szCs w:val="44"/>
        </w:rPr>
      </w:pPr>
    </w:p>
    <w:p>
      <w:pPr>
        <w:widowControl/>
        <w:ind w:firstLine="1080" w:firstLineChars="300"/>
        <w:jc w:val="left"/>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 xml:space="preserve">     填表日期：20</w:t>
      </w:r>
      <w:r>
        <w:rPr>
          <w:rFonts w:hint="eastAsia" w:ascii="仿宋_GB2312" w:hAnsi="仿宋_GB2312" w:eastAsia="仿宋_GB2312" w:cs="仿宋_GB2312"/>
          <w:color w:val="auto"/>
          <w:sz w:val="36"/>
          <w:szCs w:val="36"/>
          <w:lang w:val="en-US" w:eastAsia="zh-CN"/>
        </w:rPr>
        <w:t>20</w:t>
      </w:r>
      <w:r>
        <w:rPr>
          <w:rFonts w:hint="eastAsia" w:ascii="仿宋_GB2312" w:hAnsi="仿宋_GB2312" w:eastAsia="仿宋_GB2312" w:cs="仿宋_GB2312"/>
          <w:color w:val="auto"/>
          <w:sz w:val="36"/>
          <w:szCs w:val="36"/>
        </w:rPr>
        <w:t>年   月   日</w:t>
      </w:r>
    </w:p>
    <w:p>
      <w:pPr>
        <w:rPr>
          <w:rFonts w:hint="eastAsia" w:ascii="方正小标宋简体" w:eastAsia="方正小标宋简体"/>
          <w:b/>
          <w:color w:val="auto"/>
          <w:w w:val="88"/>
          <w:sz w:val="44"/>
          <w:szCs w:val="44"/>
        </w:rPr>
      </w:pPr>
      <w:r>
        <w:rPr>
          <w:rFonts w:hint="eastAsia" w:ascii="方正小标宋简体" w:eastAsia="方正小标宋简体"/>
          <w:b/>
          <w:color w:val="auto"/>
          <w:w w:val="88"/>
          <w:sz w:val="44"/>
          <w:szCs w:val="44"/>
        </w:rPr>
        <w:br w:type="page"/>
      </w:r>
    </w:p>
    <w:p>
      <w:pPr>
        <w:spacing w:line="560" w:lineRule="exact"/>
        <w:jc w:val="center"/>
        <w:rPr>
          <w:rFonts w:hint="eastAsia" w:ascii="方正小标宋简体" w:eastAsia="方正小标宋简体"/>
          <w:b/>
          <w:color w:val="auto"/>
          <w:w w:val="88"/>
          <w:sz w:val="32"/>
          <w:szCs w:val="44"/>
        </w:rPr>
      </w:pPr>
      <w:r>
        <w:rPr>
          <w:rFonts w:hint="eastAsia" w:ascii="方正小标宋简体" w:eastAsia="方正小标宋简体"/>
          <w:b/>
          <w:color w:val="auto"/>
          <w:w w:val="88"/>
          <w:sz w:val="32"/>
          <w:szCs w:val="44"/>
        </w:rPr>
        <w:t>四川省投资集团有限责任公司所属川投信息产业集团有限公司</w:t>
      </w:r>
    </w:p>
    <w:p>
      <w:pPr>
        <w:spacing w:line="560" w:lineRule="exact"/>
        <w:jc w:val="center"/>
        <w:rPr>
          <w:rFonts w:hint="eastAsia" w:ascii="方正小标宋简体" w:eastAsia="方正小标宋简体"/>
          <w:b/>
          <w:color w:val="auto"/>
          <w:w w:val="88"/>
          <w:sz w:val="32"/>
          <w:szCs w:val="44"/>
        </w:rPr>
      </w:pPr>
      <w:r>
        <w:rPr>
          <w:rFonts w:hint="eastAsia" w:ascii="方正小标宋简体" w:eastAsia="方正小标宋简体"/>
          <w:b/>
          <w:color w:val="auto"/>
          <w:w w:val="88"/>
          <w:sz w:val="32"/>
          <w:szCs w:val="44"/>
        </w:rPr>
        <w:t>市场化选聘副总经理应聘人员报名表</w:t>
      </w:r>
    </w:p>
    <w:tbl>
      <w:tblPr>
        <w:tblStyle w:val="3"/>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600"/>
        <w:gridCol w:w="1840"/>
        <w:gridCol w:w="484"/>
        <w:gridCol w:w="1253"/>
        <w:gridCol w:w="2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2" w:type="dxa"/>
            <w:vMerge w:val="restart"/>
            <w:textDirection w:val="tbRlV"/>
            <w:vAlign w:val="center"/>
          </w:tcPr>
          <w:p>
            <w:pPr>
              <w:ind w:left="420" w:right="113"/>
              <w:jc w:val="center"/>
              <w:rPr>
                <w:rFonts w:hint="eastAsia" w:ascii="仿宋_GB2312" w:eastAsia="仿宋_GB2312"/>
                <w:color w:val="auto"/>
                <w:spacing w:val="60"/>
                <w:szCs w:val="21"/>
              </w:rPr>
            </w:pPr>
            <w:r>
              <w:rPr>
                <w:rFonts w:hint="eastAsia" w:ascii="仿宋_GB2312" w:eastAsia="仿宋_GB2312"/>
                <w:color w:val="auto"/>
                <w:spacing w:val="60"/>
                <w:szCs w:val="21"/>
              </w:rPr>
              <w:t>报 名 应 聘 人 员 情 况</w:t>
            </w: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姓  名</w:t>
            </w:r>
          </w:p>
        </w:tc>
        <w:tc>
          <w:tcPr>
            <w:tcW w:w="1600" w:type="dxa"/>
            <w:vAlign w:val="center"/>
          </w:tcPr>
          <w:p>
            <w:pPr>
              <w:jc w:val="cente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性  别</w:t>
            </w:r>
          </w:p>
        </w:tc>
        <w:tc>
          <w:tcPr>
            <w:tcW w:w="1737" w:type="dxa"/>
            <w:gridSpan w:val="2"/>
          </w:tcPr>
          <w:p>
            <w:pPr>
              <w:rPr>
                <w:rFonts w:hint="eastAsia" w:ascii="仿宋_GB2312" w:eastAsia="仿宋_GB2312"/>
                <w:color w:val="auto"/>
              </w:rPr>
            </w:pPr>
          </w:p>
        </w:tc>
        <w:tc>
          <w:tcPr>
            <w:tcW w:w="2194" w:type="dxa"/>
            <w:vMerge w:val="restart"/>
            <w:vAlign w:val="center"/>
          </w:tcPr>
          <w:p>
            <w:pPr>
              <w:jc w:val="center"/>
              <w:rPr>
                <w:rFonts w:hint="eastAsia" w:ascii="仿宋_GB2312" w:eastAsia="仿宋_GB2312"/>
                <w:color w:val="auto"/>
              </w:rPr>
            </w:pPr>
            <w:r>
              <w:rPr>
                <w:rFonts w:hint="eastAsia" w:ascii="仿宋_GB2312" w:eastAsia="仿宋_GB2312"/>
                <w:color w:val="auto"/>
              </w:rPr>
              <w:t>照片（2寸）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应聘职位</w:t>
            </w:r>
          </w:p>
        </w:tc>
        <w:tc>
          <w:tcPr>
            <w:tcW w:w="5177" w:type="dxa"/>
            <w:gridSpan w:val="4"/>
            <w:vAlign w:val="center"/>
          </w:tcPr>
          <w:p>
            <w:pPr>
              <w:rPr>
                <w:rFonts w:hint="eastAsia" w:ascii="仿宋" w:hAnsi="仿宋" w:eastAsia="仿宋"/>
                <w:color w:val="auto"/>
              </w:rPr>
            </w:pPr>
          </w:p>
        </w:tc>
        <w:tc>
          <w:tcPr>
            <w:tcW w:w="2194" w:type="dxa"/>
            <w:vMerge w:val="continue"/>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出生年月</w:t>
            </w:r>
          </w:p>
          <w:p>
            <w:pPr>
              <w:jc w:val="center"/>
              <w:rPr>
                <w:rFonts w:hint="eastAsia" w:ascii="仿宋_GB2312" w:eastAsia="仿宋_GB2312"/>
                <w:color w:val="auto"/>
              </w:rPr>
            </w:pPr>
            <w:r>
              <w:rPr>
                <w:rFonts w:hint="eastAsia" w:ascii="仿宋_GB2312" w:eastAsia="仿宋_GB2312"/>
                <w:color w:val="auto"/>
              </w:rPr>
              <w:t>（   岁）</w:t>
            </w:r>
          </w:p>
        </w:tc>
        <w:tc>
          <w:tcPr>
            <w:tcW w:w="1600" w:type="dxa"/>
            <w:vAlign w:val="center"/>
          </w:tcPr>
          <w:p>
            <w:pPr>
              <w:jc w:val="cente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籍  贯</w:t>
            </w:r>
          </w:p>
          <w:p>
            <w:pPr>
              <w:jc w:val="center"/>
              <w:rPr>
                <w:rFonts w:hint="eastAsia" w:ascii="仿宋_GB2312" w:eastAsia="仿宋_GB2312"/>
                <w:color w:val="auto"/>
              </w:rPr>
            </w:pPr>
            <w:r>
              <w:rPr>
                <w:rFonts w:hint="eastAsia" w:ascii="仿宋_GB2312" w:eastAsia="仿宋_GB2312"/>
                <w:color w:val="auto"/>
              </w:rPr>
              <w:t>和户籍地</w:t>
            </w:r>
          </w:p>
        </w:tc>
        <w:tc>
          <w:tcPr>
            <w:tcW w:w="1737" w:type="dxa"/>
            <w:gridSpan w:val="2"/>
          </w:tcPr>
          <w:p>
            <w:pPr>
              <w:rPr>
                <w:rFonts w:hint="eastAsia" w:ascii="仿宋_GB2312" w:eastAsia="仿宋_GB2312"/>
                <w:color w:val="auto"/>
              </w:rPr>
            </w:pPr>
          </w:p>
        </w:tc>
        <w:tc>
          <w:tcPr>
            <w:tcW w:w="2194" w:type="dxa"/>
            <w:vMerge w:val="continue"/>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政治面貌</w:t>
            </w:r>
          </w:p>
          <w:p>
            <w:pPr>
              <w:jc w:val="center"/>
              <w:rPr>
                <w:rFonts w:hint="eastAsia" w:ascii="仿宋_GB2312" w:eastAsia="仿宋_GB2312"/>
                <w:color w:val="auto"/>
              </w:rPr>
            </w:pPr>
            <w:r>
              <w:rPr>
                <w:rFonts w:hint="eastAsia" w:ascii="仿宋_GB2312" w:eastAsia="仿宋_GB2312"/>
                <w:color w:val="auto"/>
              </w:rPr>
              <w:t>（入党时间）</w:t>
            </w:r>
          </w:p>
        </w:tc>
        <w:tc>
          <w:tcPr>
            <w:tcW w:w="1600" w:type="dxa"/>
            <w:vAlign w:val="center"/>
          </w:tcPr>
          <w:p>
            <w:pPr>
              <w:jc w:val="cente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参加工作</w:t>
            </w:r>
          </w:p>
          <w:p>
            <w:pPr>
              <w:jc w:val="center"/>
              <w:rPr>
                <w:rFonts w:hint="eastAsia" w:ascii="仿宋_GB2312" w:eastAsia="仿宋_GB2312"/>
                <w:color w:val="auto"/>
              </w:rPr>
            </w:pPr>
            <w:r>
              <w:rPr>
                <w:rFonts w:hint="eastAsia" w:ascii="仿宋_GB2312" w:eastAsia="仿宋_GB2312"/>
                <w:color w:val="auto"/>
              </w:rPr>
              <w:t>时 间</w:t>
            </w:r>
          </w:p>
        </w:tc>
        <w:tc>
          <w:tcPr>
            <w:tcW w:w="1737" w:type="dxa"/>
            <w:gridSpan w:val="2"/>
          </w:tcPr>
          <w:p>
            <w:pPr>
              <w:rPr>
                <w:rFonts w:hint="eastAsia" w:ascii="仿宋_GB2312" w:eastAsia="仿宋_GB2312"/>
                <w:color w:val="auto"/>
              </w:rPr>
            </w:pPr>
          </w:p>
        </w:tc>
        <w:tc>
          <w:tcPr>
            <w:tcW w:w="2194" w:type="dxa"/>
            <w:vMerge w:val="continue"/>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婚姻状况</w:t>
            </w:r>
          </w:p>
        </w:tc>
        <w:tc>
          <w:tcPr>
            <w:tcW w:w="1600" w:type="dxa"/>
            <w:vAlign w:val="center"/>
          </w:tcPr>
          <w:p>
            <w:pPr>
              <w:jc w:val="cente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健康状况</w:t>
            </w:r>
          </w:p>
        </w:tc>
        <w:tc>
          <w:tcPr>
            <w:tcW w:w="1737" w:type="dxa"/>
            <w:gridSpan w:val="2"/>
          </w:tcPr>
          <w:p>
            <w:pPr>
              <w:rPr>
                <w:rFonts w:hint="eastAsia" w:ascii="仿宋_GB2312" w:eastAsia="仿宋_GB2312"/>
                <w:color w:val="auto"/>
              </w:rPr>
            </w:pPr>
          </w:p>
        </w:tc>
        <w:tc>
          <w:tcPr>
            <w:tcW w:w="2194" w:type="dxa"/>
            <w:vMerge w:val="continue"/>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852" w:type="dxa"/>
            <w:vMerge w:val="continue"/>
          </w:tcPr>
          <w:p>
            <w:pPr>
              <w:rPr>
                <w:rFonts w:hint="eastAsia" w:ascii="仿宋_GB2312" w:eastAsia="仿宋_GB2312"/>
                <w:color w:val="auto"/>
              </w:rPr>
            </w:pPr>
          </w:p>
        </w:tc>
        <w:tc>
          <w:tcPr>
            <w:tcW w:w="1417" w:type="dxa"/>
            <w:vMerge w:val="restart"/>
            <w:vAlign w:val="center"/>
          </w:tcPr>
          <w:p>
            <w:pPr>
              <w:jc w:val="center"/>
              <w:rPr>
                <w:rFonts w:hint="eastAsia" w:ascii="仿宋_GB2312" w:eastAsia="仿宋_GB2312"/>
                <w:color w:val="auto"/>
              </w:rPr>
            </w:pPr>
            <w:r>
              <w:rPr>
                <w:rFonts w:hint="eastAsia" w:ascii="仿宋_GB2312" w:eastAsia="仿宋_GB2312"/>
                <w:color w:val="auto"/>
              </w:rPr>
              <w:t>学历学位</w:t>
            </w:r>
          </w:p>
        </w:tc>
        <w:tc>
          <w:tcPr>
            <w:tcW w:w="1600" w:type="dxa"/>
            <w:vAlign w:val="center"/>
          </w:tcPr>
          <w:p>
            <w:pPr>
              <w:jc w:val="center"/>
              <w:rPr>
                <w:rFonts w:hint="eastAsia" w:ascii="仿宋_GB2312" w:eastAsia="仿宋_GB2312"/>
                <w:color w:val="auto"/>
              </w:rPr>
            </w:pPr>
            <w:r>
              <w:rPr>
                <w:rFonts w:hint="eastAsia" w:ascii="仿宋_GB2312" w:eastAsia="仿宋_GB2312"/>
                <w:color w:val="auto"/>
              </w:rPr>
              <w:t>全日制教育</w:t>
            </w:r>
          </w:p>
        </w:tc>
        <w:tc>
          <w:tcPr>
            <w:tcW w:w="1840" w:type="dxa"/>
            <w:vAlign w:val="center"/>
          </w:tcPr>
          <w:p>
            <w:pPr>
              <w:jc w:val="center"/>
              <w:rPr>
                <w:rFonts w:hint="eastAsia" w:ascii="仿宋_GB2312" w:eastAsia="仿宋_GB2312"/>
                <w:color w:val="auto"/>
              </w:rPr>
            </w:pPr>
          </w:p>
        </w:tc>
        <w:tc>
          <w:tcPr>
            <w:tcW w:w="1737" w:type="dxa"/>
            <w:gridSpan w:val="2"/>
            <w:vAlign w:val="center"/>
          </w:tcPr>
          <w:p>
            <w:pPr>
              <w:jc w:val="center"/>
              <w:rPr>
                <w:rFonts w:hint="eastAsia" w:ascii="仿宋_GB2312" w:eastAsia="仿宋_GB2312"/>
                <w:color w:val="auto"/>
              </w:rPr>
            </w:pPr>
            <w:r>
              <w:rPr>
                <w:rFonts w:hint="eastAsia" w:ascii="仿宋_GB2312" w:eastAsia="仿宋_GB2312"/>
                <w:color w:val="auto"/>
              </w:rPr>
              <w:t>毕业院校及专业</w:t>
            </w:r>
          </w:p>
        </w:tc>
        <w:tc>
          <w:tcPr>
            <w:tcW w:w="2194" w:type="dxa"/>
            <w:vAlign w:val="center"/>
          </w:tcPr>
          <w:p>
            <w:pPr>
              <w:jc w:val="cente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52" w:type="dxa"/>
            <w:vMerge w:val="continue"/>
          </w:tcPr>
          <w:p>
            <w:pPr>
              <w:rPr>
                <w:rFonts w:hint="eastAsia" w:ascii="仿宋_GB2312" w:eastAsia="仿宋_GB2312"/>
                <w:color w:val="auto"/>
              </w:rPr>
            </w:pPr>
          </w:p>
        </w:tc>
        <w:tc>
          <w:tcPr>
            <w:tcW w:w="1417" w:type="dxa"/>
            <w:vMerge w:val="continue"/>
            <w:vAlign w:val="center"/>
          </w:tcPr>
          <w:p>
            <w:pPr>
              <w:jc w:val="center"/>
              <w:rPr>
                <w:rFonts w:hint="eastAsia" w:ascii="仿宋_GB2312" w:eastAsia="仿宋_GB2312"/>
                <w:color w:val="auto"/>
              </w:rPr>
            </w:pPr>
          </w:p>
        </w:tc>
        <w:tc>
          <w:tcPr>
            <w:tcW w:w="1600" w:type="dxa"/>
            <w:vAlign w:val="center"/>
          </w:tcPr>
          <w:p>
            <w:pPr>
              <w:jc w:val="center"/>
              <w:rPr>
                <w:rFonts w:hint="eastAsia" w:ascii="仿宋_GB2312" w:eastAsia="仿宋_GB2312"/>
                <w:color w:val="auto"/>
              </w:rPr>
            </w:pPr>
            <w:r>
              <w:rPr>
                <w:rFonts w:hint="eastAsia" w:ascii="仿宋_GB2312" w:eastAsia="仿宋_GB2312"/>
                <w:color w:val="auto"/>
              </w:rPr>
              <w:t>在职教育</w:t>
            </w:r>
          </w:p>
        </w:tc>
        <w:tc>
          <w:tcPr>
            <w:tcW w:w="1840" w:type="dxa"/>
            <w:vAlign w:val="center"/>
          </w:tcPr>
          <w:p>
            <w:pPr>
              <w:jc w:val="center"/>
              <w:rPr>
                <w:rFonts w:hint="eastAsia" w:ascii="仿宋_GB2312" w:eastAsia="仿宋_GB2312"/>
                <w:color w:val="auto"/>
              </w:rPr>
            </w:pPr>
          </w:p>
        </w:tc>
        <w:tc>
          <w:tcPr>
            <w:tcW w:w="1737" w:type="dxa"/>
            <w:gridSpan w:val="2"/>
            <w:vAlign w:val="center"/>
          </w:tcPr>
          <w:p>
            <w:pPr>
              <w:jc w:val="center"/>
              <w:rPr>
                <w:rFonts w:hint="eastAsia" w:ascii="仿宋_GB2312" w:eastAsia="仿宋_GB2312"/>
                <w:color w:val="auto"/>
              </w:rPr>
            </w:pPr>
            <w:r>
              <w:rPr>
                <w:rFonts w:hint="eastAsia" w:ascii="仿宋_GB2312" w:eastAsia="仿宋_GB2312"/>
                <w:color w:val="auto"/>
              </w:rPr>
              <w:t>毕业院校及专业</w:t>
            </w:r>
          </w:p>
        </w:tc>
        <w:tc>
          <w:tcPr>
            <w:tcW w:w="2194" w:type="dxa"/>
            <w:vAlign w:val="center"/>
          </w:tcPr>
          <w:p>
            <w:pPr>
              <w:jc w:val="cente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身份证号码</w:t>
            </w:r>
          </w:p>
        </w:tc>
        <w:tc>
          <w:tcPr>
            <w:tcW w:w="7371" w:type="dxa"/>
            <w:gridSpan w:val="5"/>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工作单位</w:t>
            </w:r>
          </w:p>
        </w:tc>
        <w:tc>
          <w:tcPr>
            <w:tcW w:w="1600" w:type="dxa"/>
          </w:tcPr>
          <w:p>
            <w:pP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电话（座机、手机）</w:t>
            </w:r>
          </w:p>
        </w:tc>
        <w:tc>
          <w:tcPr>
            <w:tcW w:w="3931" w:type="dxa"/>
            <w:gridSpan w:val="3"/>
            <w:vAlign w:val="center"/>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现任职务及任职时间</w:t>
            </w:r>
          </w:p>
        </w:tc>
        <w:tc>
          <w:tcPr>
            <w:tcW w:w="1600" w:type="dxa"/>
          </w:tcPr>
          <w:p>
            <w:pP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负责的主要工作</w:t>
            </w:r>
          </w:p>
        </w:tc>
        <w:tc>
          <w:tcPr>
            <w:tcW w:w="3931" w:type="dxa"/>
            <w:gridSpan w:val="3"/>
            <w:vAlign w:val="center"/>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专业技术职务、职(执）业资格及取得时间</w:t>
            </w:r>
          </w:p>
        </w:tc>
        <w:tc>
          <w:tcPr>
            <w:tcW w:w="1600" w:type="dxa"/>
            <w:vAlign w:val="bottom"/>
          </w:tcPr>
          <w:p>
            <w:pP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熟悉专业</w:t>
            </w:r>
          </w:p>
          <w:p>
            <w:pPr>
              <w:jc w:val="center"/>
              <w:rPr>
                <w:rFonts w:hint="eastAsia" w:ascii="仿宋_GB2312" w:eastAsia="仿宋_GB2312"/>
                <w:color w:val="auto"/>
              </w:rPr>
            </w:pPr>
            <w:r>
              <w:rPr>
                <w:rFonts w:hint="eastAsia" w:ascii="仿宋_GB2312" w:eastAsia="仿宋_GB2312"/>
                <w:color w:val="auto"/>
              </w:rPr>
              <w:t>有何专长</w:t>
            </w:r>
          </w:p>
        </w:tc>
        <w:tc>
          <w:tcPr>
            <w:tcW w:w="3931" w:type="dxa"/>
            <w:gridSpan w:val="3"/>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联系地址</w:t>
            </w:r>
          </w:p>
          <w:p>
            <w:pPr>
              <w:jc w:val="center"/>
              <w:rPr>
                <w:rFonts w:hint="eastAsia" w:ascii="仿宋_GB2312" w:eastAsia="仿宋_GB2312"/>
                <w:color w:val="auto"/>
              </w:rPr>
            </w:pPr>
            <w:r>
              <w:rPr>
                <w:rFonts w:hint="eastAsia" w:ascii="仿宋_GB2312" w:eastAsia="仿宋_GB2312"/>
                <w:color w:val="auto"/>
              </w:rPr>
              <w:t>邮政编码</w:t>
            </w:r>
          </w:p>
        </w:tc>
        <w:tc>
          <w:tcPr>
            <w:tcW w:w="1600" w:type="dxa"/>
            <w:vAlign w:val="center"/>
          </w:tcPr>
          <w:p>
            <w:pPr>
              <w:jc w:val="center"/>
              <w:rPr>
                <w:rFonts w:hint="eastAsia" w:ascii="仿宋_GB2312" w:eastAsia="仿宋_GB2312"/>
                <w:color w:val="auto"/>
              </w:rPr>
            </w:pPr>
          </w:p>
        </w:tc>
        <w:tc>
          <w:tcPr>
            <w:tcW w:w="1840" w:type="dxa"/>
            <w:vAlign w:val="center"/>
          </w:tcPr>
          <w:p>
            <w:pPr>
              <w:jc w:val="center"/>
              <w:rPr>
                <w:rFonts w:hint="eastAsia" w:ascii="仿宋_GB2312" w:eastAsia="仿宋_GB2312"/>
                <w:color w:val="auto"/>
              </w:rPr>
            </w:pPr>
            <w:r>
              <w:rPr>
                <w:rFonts w:hint="eastAsia" w:ascii="仿宋_GB2312" w:eastAsia="仿宋_GB2312"/>
                <w:color w:val="auto"/>
              </w:rPr>
              <w:t>电子邮箱</w:t>
            </w:r>
          </w:p>
        </w:tc>
        <w:tc>
          <w:tcPr>
            <w:tcW w:w="3931" w:type="dxa"/>
            <w:gridSpan w:val="3"/>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学习经历</w:t>
            </w:r>
          </w:p>
        </w:tc>
        <w:tc>
          <w:tcPr>
            <w:tcW w:w="7371" w:type="dxa"/>
            <w:gridSpan w:val="5"/>
            <w:vAlign w:val="center"/>
          </w:tcPr>
          <w:p>
            <w:pPr>
              <w:rPr>
                <w:rFonts w:hint="eastAsia" w:ascii="仿宋_GB2312" w:eastAsia="仿宋_GB2312"/>
                <w:color w:val="auto"/>
              </w:rPr>
            </w:pPr>
            <w:r>
              <w:rPr>
                <w:rFonts w:hint="eastAsia" w:ascii="仿宋_GB2312" w:eastAsia="仿宋_GB2312"/>
                <w:color w:val="auto"/>
              </w:rPr>
              <w:t>（从大学起填写）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培训经历</w:t>
            </w:r>
          </w:p>
        </w:tc>
        <w:tc>
          <w:tcPr>
            <w:tcW w:w="7371" w:type="dxa"/>
            <w:gridSpan w:val="5"/>
            <w:vAlign w:val="center"/>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01"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工作简历</w:t>
            </w:r>
          </w:p>
        </w:tc>
        <w:tc>
          <w:tcPr>
            <w:tcW w:w="7371" w:type="dxa"/>
            <w:gridSpan w:val="5"/>
          </w:tcPr>
          <w:p>
            <w:pPr>
              <w:rPr>
                <w:rFonts w:hint="eastAsia" w:ascii="仿宋_GB2312" w:eastAsia="仿宋_GB2312"/>
                <w:color w:val="auto"/>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38" w:hRule="atLeast"/>
        </w:trPr>
        <w:tc>
          <w:tcPr>
            <w:tcW w:w="852" w:type="dxa"/>
            <w:vMerge w:val="restart"/>
            <w:textDirection w:val="tbRlV"/>
            <w:vAlign w:val="center"/>
          </w:tcPr>
          <w:p>
            <w:pPr>
              <w:ind w:left="420" w:right="113"/>
              <w:jc w:val="center"/>
              <w:rPr>
                <w:rFonts w:hint="eastAsia" w:ascii="仿宋_GB2312" w:eastAsia="仿宋_GB2312"/>
                <w:color w:val="auto"/>
              </w:rPr>
            </w:pPr>
            <w:r>
              <w:rPr>
                <w:rFonts w:hint="eastAsia" w:ascii="仿宋_GB2312" w:eastAsia="仿宋_GB2312"/>
                <w:color w:val="auto"/>
              </w:rPr>
              <w:t>报 名 应 聘 人 员 情 况</w:t>
            </w: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近年来取得的主要工作业绩</w:t>
            </w:r>
          </w:p>
        </w:tc>
        <w:tc>
          <w:tcPr>
            <w:tcW w:w="7371" w:type="dxa"/>
            <w:gridSpan w:val="5"/>
          </w:tcPr>
          <w:p>
            <w:pP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近年来</w:t>
            </w:r>
          </w:p>
          <w:p>
            <w:pPr>
              <w:jc w:val="center"/>
              <w:rPr>
                <w:rFonts w:hint="eastAsia" w:ascii="仿宋_GB2312" w:eastAsia="仿宋_GB2312"/>
                <w:color w:val="auto"/>
              </w:rPr>
            </w:pPr>
            <w:r>
              <w:rPr>
                <w:rFonts w:hint="eastAsia" w:ascii="仿宋_GB2312" w:eastAsia="仿宋_GB2312"/>
                <w:color w:val="auto"/>
              </w:rPr>
              <w:t>奖惩情况</w:t>
            </w:r>
          </w:p>
        </w:tc>
        <w:tc>
          <w:tcPr>
            <w:tcW w:w="7371" w:type="dxa"/>
            <w:gridSpan w:val="5"/>
            <w:vAlign w:val="center"/>
          </w:tcPr>
          <w:p>
            <w:pPr>
              <w:jc w:val="cente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852" w:type="dxa"/>
            <w:vMerge w:val="restart"/>
            <w:textDirection w:val="tbRlV"/>
            <w:vAlign w:val="center"/>
          </w:tcPr>
          <w:p>
            <w:pPr>
              <w:ind w:left="420" w:right="113"/>
              <w:jc w:val="center"/>
              <w:rPr>
                <w:rFonts w:hint="eastAsia" w:ascii="仿宋_GB2312" w:eastAsia="仿宋_GB2312"/>
                <w:color w:val="auto"/>
              </w:rPr>
            </w:pPr>
            <w:r>
              <w:rPr>
                <w:rFonts w:hint="eastAsia" w:ascii="仿宋_GB2312" w:eastAsia="仿宋_GB2312"/>
                <w:color w:val="auto"/>
                <w:spacing w:val="20"/>
                <w:szCs w:val="21"/>
              </w:rPr>
              <w:t>所在单位基本信息</w:t>
            </w: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单位类型</w:t>
            </w:r>
          </w:p>
          <w:p>
            <w:pPr>
              <w:jc w:val="center"/>
              <w:rPr>
                <w:rFonts w:hint="eastAsia" w:ascii="仿宋_GB2312" w:eastAsia="仿宋_GB2312"/>
                <w:color w:val="auto"/>
              </w:rPr>
            </w:pPr>
            <w:r>
              <w:rPr>
                <w:rFonts w:hint="eastAsia" w:ascii="仿宋_GB2312" w:eastAsia="仿宋_GB2312"/>
                <w:color w:val="auto"/>
              </w:rPr>
              <w:t>（可多选）</w:t>
            </w:r>
          </w:p>
        </w:tc>
        <w:tc>
          <w:tcPr>
            <w:tcW w:w="7371" w:type="dxa"/>
            <w:gridSpan w:val="5"/>
            <w:vAlign w:val="center"/>
          </w:tcPr>
          <w:p>
            <w:pPr>
              <w:rPr>
                <w:rFonts w:hint="eastAsia" w:ascii="仿宋_GB2312" w:eastAsia="仿宋_GB2312"/>
                <w:color w:val="auto"/>
              </w:rPr>
            </w:pPr>
            <w:r>
              <w:rPr>
                <w:rFonts w:hint="eastAsia" w:ascii="仿宋_GB2312" w:eastAsia="仿宋_GB2312"/>
                <w:color w:val="auto"/>
              </w:rPr>
              <w:t>□中央企业  □上市公司  □ 地方国有企业  □ 民营企业</w:t>
            </w:r>
          </w:p>
          <w:p>
            <w:pPr>
              <w:rPr>
                <w:rFonts w:hint="eastAsia" w:ascii="仿宋_GB2312" w:eastAsia="仿宋_GB2312"/>
                <w:color w:val="auto"/>
              </w:rPr>
            </w:pPr>
            <w:r>
              <w:rPr>
                <w:rFonts w:hint="eastAsia" w:ascii="仿宋_GB2312" w:eastAsia="仿宋_GB2312"/>
                <w:color w:val="auto"/>
              </w:rPr>
              <w:t>□外资企业  □合资企业  □ 金融单位      □ 机关事业单位</w:t>
            </w:r>
          </w:p>
          <w:p>
            <w:pPr>
              <w:rPr>
                <w:rFonts w:hint="eastAsia" w:ascii="仿宋_GB2312" w:eastAsia="仿宋_GB2312"/>
                <w:color w:val="auto"/>
              </w:rPr>
            </w:pPr>
            <w:r>
              <w:rPr>
                <w:rFonts w:hint="eastAsia" w:ascii="仿宋_GB2312" w:eastAsia="仿宋_GB2312"/>
                <w:color w:val="auto"/>
              </w:rPr>
              <w:t>□高校及科研院所  □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企业规模</w:t>
            </w:r>
          </w:p>
        </w:tc>
        <w:tc>
          <w:tcPr>
            <w:tcW w:w="7371" w:type="dxa"/>
            <w:gridSpan w:val="5"/>
            <w:vAlign w:val="center"/>
          </w:tcPr>
          <w:p>
            <w:pPr>
              <w:rPr>
                <w:rFonts w:hint="eastAsia" w:ascii="仿宋_GB2312" w:eastAsia="仿宋_GB2312"/>
                <w:color w:val="auto"/>
              </w:rPr>
            </w:pPr>
            <w:r>
              <w:rPr>
                <w:rFonts w:hint="eastAsia" w:ascii="仿宋_GB2312" w:eastAsia="仿宋_GB2312"/>
                <w:color w:val="auto"/>
              </w:rPr>
              <w:t xml:space="preserve">资产总额           元，年销售额         元，下属企业       家，员工          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行业地位（行业排名、市场份额等）</w:t>
            </w:r>
          </w:p>
        </w:tc>
        <w:tc>
          <w:tcPr>
            <w:tcW w:w="7371" w:type="dxa"/>
            <w:gridSpan w:val="5"/>
            <w:vAlign w:val="center"/>
          </w:tcPr>
          <w:p>
            <w:pPr>
              <w:spacing w:line="280" w:lineRule="exact"/>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主要产品</w:t>
            </w:r>
          </w:p>
          <w:p>
            <w:pPr>
              <w:jc w:val="center"/>
              <w:rPr>
                <w:rFonts w:hint="eastAsia" w:ascii="仿宋_GB2312" w:eastAsia="仿宋_GB2312"/>
                <w:color w:val="auto"/>
              </w:rPr>
            </w:pPr>
            <w:r>
              <w:rPr>
                <w:rFonts w:hint="eastAsia" w:ascii="仿宋_GB2312" w:eastAsia="仿宋_GB2312"/>
                <w:color w:val="auto"/>
              </w:rPr>
              <w:t>（服  务）</w:t>
            </w:r>
          </w:p>
        </w:tc>
        <w:tc>
          <w:tcPr>
            <w:tcW w:w="7371" w:type="dxa"/>
            <w:gridSpan w:val="5"/>
            <w:vAlign w:val="center"/>
          </w:tcPr>
          <w:p>
            <w:pPr>
              <w:spacing w:line="280" w:lineRule="exact"/>
              <w:jc w:val="cente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人事部门</w:t>
            </w:r>
          </w:p>
          <w:p>
            <w:pPr>
              <w:jc w:val="center"/>
              <w:rPr>
                <w:rFonts w:hint="eastAsia" w:ascii="仿宋_GB2312" w:eastAsia="仿宋_GB2312"/>
                <w:color w:val="auto"/>
              </w:rPr>
            </w:pPr>
            <w:r>
              <w:rPr>
                <w:rFonts w:hint="eastAsia" w:ascii="仿宋_GB2312" w:eastAsia="仿宋_GB2312"/>
                <w:color w:val="auto"/>
              </w:rPr>
              <w:t>负责人</w:t>
            </w:r>
          </w:p>
        </w:tc>
        <w:tc>
          <w:tcPr>
            <w:tcW w:w="7371" w:type="dxa"/>
            <w:gridSpan w:val="5"/>
            <w:vAlign w:val="center"/>
          </w:tcPr>
          <w:p>
            <w:pPr>
              <w:spacing w:line="280" w:lineRule="exact"/>
              <w:rPr>
                <w:rFonts w:hint="eastAsia" w:ascii="仿宋_GB2312" w:eastAsia="仿宋_GB2312"/>
                <w:color w:val="auto"/>
              </w:rPr>
            </w:pPr>
            <w:r>
              <w:rPr>
                <w:rFonts w:hint="eastAsia" w:ascii="仿宋_GB2312" w:eastAsia="仿宋_GB2312"/>
                <w:color w:val="auto"/>
              </w:rPr>
              <w:t xml:space="preserve">姓名：                电话：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52" w:type="dxa"/>
            <w:vMerge w:val="continue"/>
          </w:tcPr>
          <w:p>
            <w:pPr>
              <w:rPr>
                <w:rFonts w:hint="eastAsia" w:ascii="仿宋_GB2312" w:eastAsia="仿宋_GB2312"/>
                <w:color w:val="auto"/>
              </w:rPr>
            </w:pPr>
          </w:p>
        </w:tc>
        <w:tc>
          <w:tcPr>
            <w:tcW w:w="1417" w:type="dxa"/>
            <w:vAlign w:val="center"/>
          </w:tcPr>
          <w:p>
            <w:pPr>
              <w:jc w:val="center"/>
              <w:rPr>
                <w:rFonts w:hint="eastAsia" w:ascii="仿宋_GB2312" w:eastAsia="仿宋_GB2312"/>
                <w:color w:val="auto"/>
              </w:rPr>
            </w:pPr>
            <w:r>
              <w:rPr>
                <w:rFonts w:hint="eastAsia" w:ascii="仿宋_GB2312" w:eastAsia="仿宋_GB2312"/>
                <w:color w:val="auto"/>
              </w:rPr>
              <w:t>地  址</w:t>
            </w:r>
          </w:p>
        </w:tc>
        <w:tc>
          <w:tcPr>
            <w:tcW w:w="7371" w:type="dxa"/>
            <w:gridSpan w:val="5"/>
            <w:vAlign w:val="center"/>
          </w:tcPr>
          <w:p>
            <w:pPr>
              <w:spacing w:line="280" w:lineRule="exact"/>
              <w:jc w:val="center"/>
              <w:rPr>
                <w:rFonts w:hint="eastAsia" w:asci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0" w:hRule="atLeast"/>
        </w:trPr>
        <w:tc>
          <w:tcPr>
            <w:tcW w:w="852" w:type="dxa"/>
            <w:textDirection w:val="tbRlV"/>
            <w:vAlign w:val="center"/>
          </w:tcPr>
          <w:p>
            <w:pPr>
              <w:ind w:left="113" w:right="113"/>
              <w:jc w:val="center"/>
              <w:rPr>
                <w:rFonts w:hint="eastAsia" w:ascii="仿宋_GB2312" w:eastAsia="仿宋_GB2312"/>
                <w:color w:val="auto"/>
              </w:rPr>
            </w:pPr>
            <w:r>
              <w:rPr>
                <w:rFonts w:hint="eastAsia" w:ascii="仿宋_GB2312" w:eastAsia="仿宋_GB2312"/>
                <w:color w:val="auto"/>
              </w:rPr>
              <w:t>是否有下列情形</w:t>
            </w:r>
          </w:p>
        </w:tc>
        <w:tc>
          <w:tcPr>
            <w:tcW w:w="5341" w:type="dxa"/>
            <w:gridSpan w:val="4"/>
            <w:vAlign w:val="center"/>
          </w:tcPr>
          <w:p>
            <w:pPr>
              <w:rPr>
                <w:rFonts w:hint="eastAsia" w:ascii="仿宋_GB2312" w:eastAsia="仿宋_GB2312"/>
                <w:color w:val="auto"/>
              </w:rPr>
            </w:pPr>
            <w:r>
              <w:rPr>
                <w:rFonts w:hint="eastAsia" w:ascii="仿宋_GB2312" w:eastAsia="仿宋_GB2312"/>
                <w:color w:val="auto"/>
              </w:rPr>
              <w:t>《中华人民共和国公司法》第一百四十六条所列情形；配偶已移居国（境）外；没有配偶，子女已移居国（境）外。</w:t>
            </w:r>
          </w:p>
        </w:tc>
        <w:tc>
          <w:tcPr>
            <w:tcW w:w="3447" w:type="dxa"/>
            <w:gridSpan w:val="2"/>
            <w:vAlign w:val="center"/>
          </w:tcPr>
          <w:p>
            <w:pPr>
              <w:ind w:left="420"/>
              <w:rPr>
                <w:rFonts w:hint="eastAsia" w:ascii="仿宋_GB2312" w:eastAsia="仿宋_GB2312"/>
                <w:color w:val="auto"/>
              </w:rPr>
            </w:pPr>
            <w:r>
              <w:rPr>
                <w:rFonts w:hint="eastAsia" w:ascii="仿宋_GB2312" w:eastAsia="仿宋_GB2312"/>
                <w:color w:val="auto"/>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5" w:hRule="atLeast"/>
        </w:trPr>
        <w:tc>
          <w:tcPr>
            <w:tcW w:w="852" w:type="dxa"/>
            <w:textDirection w:val="tbRlV"/>
            <w:vAlign w:val="center"/>
          </w:tcPr>
          <w:p>
            <w:pPr>
              <w:ind w:left="113" w:right="113"/>
              <w:jc w:val="center"/>
              <w:rPr>
                <w:rFonts w:hint="eastAsia" w:ascii="仿宋_GB2312" w:eastAsia="仿宋_GB2312"/>
                <w:color w:val="auto"/>
                <w:spacing w:val="20"/>
                <w:szCs w:val="21"/>
              </w:rPr>
            </w:pPr>
            <w:r>
              <w:rPr>
                <w:rFonts w:hint="eastAsia" w:ascii="仿宋_GB2312" w:eastAsia="仿宋_GB2312"/>
                <w:color w:val="auto"/>
                <w:spacing w:val="20"/>
                <w:szCs w:val="21"/>
              </w:rPr>
              <w:t>应聘承诺</w:t>
            </w:r>
          </w:p>
        </w:tc>
        <w:tc>
          <w:tcPr>
            <w:tcW w:w="8788" w:type="dxa"/>
            <w:gridSpan w:val="6"/>
            <w:vAlign w:val="center"/>
          </w:tcPr>
          <w:p>
            <w:pPr>
              <w:spacing w:line="360" w:lineRule="exact"/>
              <w:ind w:firstLine="422" w:firstLineChars="200"/>
              <w:rPr>
                <w:rFonts w:hint="eastAsia" w:ascii="仿宋_GB2312" w:eastAsia="仿宋_GB2312"/>
                <w:color w:val="auto"/>
              </w:rPr>
            </w:pPr>
            <w:r>
              <w:rPr>
                <w:rFonts w:hint="eastAsia" w:ascii="仿宋_GB2312" w:eastAsia="仿宋_GB2312"/>
                <w:b/>
                <w:color w:val="auto"/>
              </w:rPr>
              <w:t>本人认可并郑重承诺：</w:t>
            </w:r>
            <w:r>
              <w:rPr>
                <w:rFonts w:hint="eastAsia" w:ascii="仿宋_GB2312" w:eastAsia="仿宋_GB2312"/>
                <w:color w:val="auto"/>
              </w:rPr>
              <w:t>本人所填写的个人信息及提交的应聘材料均真实有效，如有虚假，愿意承担由此引起的一切责任。</w:t>
            </w:r>
          </w:p>
          <w:p>
            <w:pPr>
              <w:spacing w:line="360" w:lineRule="exact"/>
              <w:rPr>
                <w:rFonts w:hint="eastAsia" w:ascii="仿宋_GB2312" w:eastAsia="仿宋_GB2312"/>
                <w:color w:val="auto"/>
              </w:rPr>
            </w:pPr>
            <w:r>
              <w:rPr>
                <w:rFonts w:hint="eastAsia" w:ascii="仿宋_GB2312" w:eastAsia="仿宋_GB2312"/>
                <w:color w:val="auto"/>
              </w:rPr>
              <w:t xml:space="preserve">                                   本人签名：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7" w:hRule="atLeast"/>
        </w:trPr>
        <w:tc>
          <w:tcPr>
            <w:tcW w:w="852" w:type="dxa"/>
            <w:textDirection w:val="tbRlV"/>
            <w:vAlign w:val="center"/>
          </w:tcPr>
          <w:p>
            <w:pPr>
              <w:ind w:left="113" w:right="113"/>
              <w:jc w:val="center"/>
              <w:rPr>
                <w:rFonts w:hint="eastAsia" w:ascii="仿宋_GB2312" w:eastAsia="仿宋_GB2312"/>
                <w:color w:val="auto"/>
                <w:spacing w:val="20"/>
                <w:szCs w:val="21"/>
              </w:rPr>
            </w:pPr>
            <w:r>
              <w:rPr>
                <w:rFonts w:hint="eastAsia" w:ascii="仿宋_GB2312" w:eastAsia="仿宋_GB2312"/>
                <w:color w:val="auto"/>
                <w:spacing w:val="20"/>
                <w:szCs w:val="21"/>
              </w:rPr>
              <w:t>资格审查</w:t>
            </w:r>
          </w:p>
        </w:tc>
        <w:tc>
          <w:tcPr>
            <w:tcW w:w="8788" w:type="dxa"/>
            <w:gridSpan w:val="6"/>
            <w:vAlign w:val="bottom"/>
          </w:tcPr>
          <w:p>
            <w:pPr>
              <w:rPr>
                <w:rFonts w:hint="eastAsia" w:ascii="仿宋_GB2312" w:eastAsia="仿宋_GB2312"/>
                <w:color w:val="auto"/>
              </w:rPr>
            </w:pPr>
            <w:r>
              <w:rPr>
                <w:rFonts w:hint="eastAsia" w:ascii="仿宋_GB2312" w:eastAsia="仿宋_GB2312"/>
                <w:color w:val="auto"/>
              </w:rPr>
              <w:t xml:space="preserve">      审核人签名：</w:t>
            </w:r>
          </w:p>
          <w:p>
            <w:pPr>
              <w:rPr>
                <w:rFonts w:hint="eastAsia" w:ascii="仿宋_GB2312" w:eastAsia="仿宋_GB2312"/>
                <w:color w:val="auto"/>
              </w:rPr>
            </w:pPr>
            <w:r>
              <w:rPr>
                <w:rFonts w:hint="eastAsia" w:ascii="仿宋_GB2312" w:eastAsia="仿宋_GB2312"/>
                <w:color w:val="auto"/>
              </w:rPr>
              <w:t xml:space="preserve">                                                       年    月    日</w:t>
            </w:r>
          </w:p>
        </w:tc>
      </w:tr>
    </w:tbl>
    <w:p>
      <w:pPr>
        <w:rPr>
          <w:rFonts w:ascii="仿宋_GB2312" w:hAnsi="仿宋_GB2312" w:eastAsia="仿宋_GB2312" w:cs="Arial"/>
        </w:rPr>
      </w:pPr>
      <w:r>
        <w:rPr>
          <w:rFonts w:ascii="黑体" w:hAnsi="黑体" w:eastAsia="黑体" w:cs="Arial"/>
        </w:rPr>
        <w:t>填表说明：</w:t>
      </w:r>
      <w:r>
        <w:rPr>
          <w:rFonts w:ascii="仿宋_GB2312" w:hAnsi="仿宋_GB2312" w:eastAsia="仿宋_GB2312" w:cs="Arial"/>
        </w:rPr>
        <w:t>1.照片为近期一寸红底免冠照；</w:t>
      </w:r>
    </w:p>
    <w:p>
      <w:pPr>
        <w:ind w:firstLine="1092"/>
        <w:rPr>
          <w:rFonts w:ascii="仿宋_GB2312" w:hAnsi="仿宋_GB2312" w:eastAsia="仿宋_GB2312" w:cs="Arial"/>
        </w:rPr>
      </w:pPr>
      <w:r>
        <w:rPr>
          <w:rFonts w:ascii="仿宋_GB2312" w:hAnsi="仿宋_GB2312" w:eastAsia="仿宋_GB2312" w:cs="Arial"/>
        </w:rPr>
        <w:t>2.表中涉及时间的，一律精确到月；</w:t>
      </w:r>
    </w:p>
    <w:p>
      <w:pPr>
        <w:ind w:firstLine="1105"/>
      </w:pPr>
      <w:r>
        <w:rPr>
          <w:rFonts w:ascii="仿宋_GB2312" w:hAnsi="仿宋_GB2312" w:eastAsia="仿宋_GB2312" w:cs="Arial"/>
        </w:rPr>
        <w:t>3．“签字备注”中“本人签名”由本人亲自手写</w:t>
      </w:r>
      <w:r>
        <w:rPr>
          <w:rFonts w:hint="eastAsia" w:ascii="仿宋_GB2312" w:hAnsi="仿宋_GB2312" w:eastAsia="仿宋_GB2312" w:cs="Arial"/>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46212"/>
    <w:rsid w:val="0A120F47"/>
    <w:rsid w:val="2BC4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2020-02-13T06:44:00Z</dcterms:created>
  <dc:creator>wxn</dc:creator>
  <cp:lastModifiedBy>wxn</cp:lastModifiedBy>
  <dcterms:modified xsi:type="dcterms:W3CDTF">2020-02-13T06:54:34Z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